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9E" w:rsidRPr="00D51350" w:rsidRDefault="00306ED5" w:rsidP="00306ED5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51350">
        <w:rPr>
          <w:rFonts w:ascii="Times New Roman" w:hAnsi="Times New Roman" w:cs="Times New Roman"/>
          <w:b/>
          <w:smallCaps/>
          <w:sz w:val="24"/>
          <w:szCs w:val="24"/>
        </w:rPr>
        <w:t>Temat tygodnia: Urządzenia elektryczne</w:t>
      </w:r>
    </w:p>
    <w:p w:rsidR="00744E25" w:rsidRDefault="00306ED5" w:rsidP="00F444F5">
      <w:pPr>
        <w:spacing w:line="36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D51350">
        <w:rPr>
          <w:rFonts w:ascii="Times New Roman" w:hAnsi="Times New Roman" w:cs="Times New Roman"/>
          <w:smallCaps/>
          <w:sz w:val="24"/>
          <w:szCs w:val="24"/>
        </w:rPr>
        <w:t xml:space="preserve">Temat dnia: </w:t>
      </w:r>
      <w:r w:rsidR="00744E25">
        <w:rPr>
          <w:rFonts w:ascii="Times New Roman" w:hAnsi="Times New Roman" w:cs="Times New Roman"/>
          <w:smallCaps/>
          <w:sz w:val="24"/>
          <w:szCs w:val="24"/>
          <w:u w:val="single"/>
        </w:rPr>
        <w:t>Lodówka</w:t>
      </w:r>
    </w:p>
    <w:p w:rsidR="00C544FC" w:rsidRPr="00F444F5" w:rsidRDefault="00C544FC" w:rsidP="00F444F5">
      <w:pPr>
        <w:spacing w:line="36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44E25" w:rsidRPr="00C544FC" w:rsidRDefault="00744E25" w:rsidP="00744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544FC">
        <w:rPr>
          <w:rFonts w:ascii="Times New Roman" w:hAnsi="Times New Roman" w:cs="Times New Roman"/>
          <w:sz w:val="24"/>
          <w:szCs w:val="24"/>
          <w:u w:val="single"/>
        </w:rPr>
        <w:t xml:space="preserve">• Słuchanie opowiadania Wandy Chotomskiej </w:t>
      </w:r>
      <w:r w:rsidRPr="00C544FC">
        <w:rPr>
          <w:rFonts w:ascii="Times New Roman" w:hAnsi="Times New Roman" w:cs="Times New Roman"/>
          <w:i/>
          <w:iCs/>
          <w:sz w:val="24"/>
          <w:szCs w:val="24"/>
          <w:u w:val="single"/>
        </w:rPr>
        <w:t>Lodówka</w:t>
      </w:r>
      <w:r w:rsidR="00C544FC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C544FC" w:rsidRPr="00F444F5" w:rsidRDefault="00C544FC" w:rsidP="00744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Dopóki w kuchni nie było lodówki – jedni mieszkali w kredensie, inni koczowali pod gołym niebem.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Na balkonie albo za oknem. Ale tylko w zimie, bo w lecie każdy bał się upału.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Trzęsły się nóżki w galarecie,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bo im za ciepło było w lecie,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rzewnymi łzami łkała zupa: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– Czuję, że szkodzi mi ten upał!</w:t>
      </w:r>
    </w:p>
    <w:p w:rsid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Jęczała szynka, schab się zżymał,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salceson mówił: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– Co za klimat!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Bał się upału gar z bigosem,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sznycel rozpaczał nad swym losem.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– Ten upał całkiem nas rozkłada! – biadała kiszka i sztufada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i wzdychał tłusty kołdun w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cieście: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– Ach, kiedyż będzie zimno wreszcie?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A teraz wszyscy szykują się do przeprowadzki. Bo lodówka już jest i nie trzeba nocować ani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balkonie, ani za oknem.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Fikają zimnych nóżek tacki,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ogromnie rade z przeprowadzki,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łzami radości płacze zupa: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– Już mi nie będzie szkodził upał!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Schab na półmisku szynkę klepie,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salceson woła: – Będzie lepiej!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Skacze do góry gar bigosu,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sznycel już nie klnie swego losu,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cieszy się kiszka i sztufada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z tej przeprowadzki też jest rada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i krzyczy głośno kołdun w cieście: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– W lodówce zimno będzie wreszcie!</w:t>
      </w: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4FC">
        <w:rPr>
          <w:rFonts w:ascii="Times New Roman" w:hAnsi="Times New Roman" w:cs="Times New Roman"/>
          <w:i/>
          <w:iCs/>
          <w:sz w:val="24"/>
          <w:szCs w:val="24"/>
        </w:rPr>
        <w:t>I po kolei, jeden z drugim, wprowadzają się do lodówki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nowi lokatorzy. A mieszkańcy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kredensu patrzą na to przez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szybki i nie mówią nic. Ale w głębi ducha każdy marzy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o tym, żeby jak najprędzej przenieść się ze starej kamienicy</w:t>
      </w:r>
      <w:r w:rsidR="00C54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FC">
        <w:rPr>
          <w:rFonts w:ascii="Times New Roman" w:hAnsi="Times New Roman" w:cs="Times New Roman"/>
          <w:i/>
          <w:iCs/>
          <w:sz w:val="24"/>
          <w:szCs w:val="24"/>
        </w:rPr>
        <w:t>kredensu do nowego budownictwa lodówkowego.</w:t>
      </w:r>
    </w:p>
    <w:p w:rsidR="00C544FC" w:rsidRPr="00F444F5" w:rsidRDefault="00C544FC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4E25" w:rsidRPr="00C544FC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44FC">
        <w:rPr>
          <w:rFonts w:ascii="Times New Roman" w:hAnsi="Times New Roman" w:cs="Times New Roman"/>
          <w:sz w:val="24"/>
          <w:szCs w:val="24"/>
          <w:u w:val="single"/>
        </w:rPr>
        <w:t>• Rozmowa na temat opowiadania</w:t>
      </w:r>
      <w:r w:rsidR="00C544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Gdzie trzymano jedzenie, gdy nie było lodówek?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Czego bały się potrawy?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Czy ucieszyła je przeprowadzka do lodówki?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Wymień potrawy, które się cieszyły.</w:t>
      </w:r>
    </w:p>
    <w:p w:rsidR="00F77C8F" w:rsidRDefault="00F77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4FC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1508125</wp:posOffset>
            </wp:positionH>
            <wp:positionV relativeFrom="paragraph">
              <wp:posOffset>6350</wp:posOffset>
            </wp:positionV>
            <wp:extent cx="2718018" cy="3909060"/>
            <wp:effectExtent l="0" t="0" r="635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18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061C" w:rsidRDefault="009B061C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4E25" w:rsidRPr="00F77C8F" w:rsidRDefault="00744E25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C8F">
        <w:rPr>
          <w:rFonts w:ascii="Times New Roman" w:hAnsi="Times New Roman" w:cs="Times New Roman"/>
          <w:sz w:val="24"/>
          <w:szCs w:val="24"/>
          <w:u w:val="single"/>
        </w:rPr>
        <w:t>• Ćwiczenia</w:t>
      </w:r>
      <w:r w:rsidR="00F444F5" w:rsidRPr="00F77C8F">
        <w:rPr>
          <w:rFonts w:ascii="Times New Roman" w:hAnsi="Times New Roman" w:cs="Times New Roman"/>
          <w:sz w:val="24"/>
          <w:szCs w:val="24"/>
          <w:u w:val="single"/>
        </w:rPr>
        <w:t xml:space="preserve"> w liczeniu</w:t>
      </w:r>
      <w:r w:rsidR="00F77C8F" w:rsidRPr="00F77C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4E25" w:rsidRPr="00F444F5" w:rsidRDefault="00F77C8F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 xml:space="preserve">− </w:t>
      </w:r>
      <w:r w:rsidR="00744E25" w:rsidRPr="00F444F5">
        <w:rPr>
          <w:rFonts w:ascii="Times New Roman" w:hAnsi="Times New Roman" w:cs="Times New Roman"/>
          <w:sz w:val="24"/>
          <w:szCs w:val="24"/>
        </w:rPr>
        <w:t>Ile półek jest w lodówce? (</w:t>
      </w:r>
      <w:r w:rsidR="009B061C" w:rsidRPr="009B061C">
        <w:rPr>
          <w:rFonts w:ascii="Times New Roman" w:hAnsi="Times New Roman" w:cs="Times New Roman"/>
          <w:i/>
          <w:sz w:val="24"/>
          <w:szCs w:val="24"/>
        </w:rPr>
        <w:t>cz</w:t>
      </w:r>
      <w:r w:rsidR="00744E25" w:rsidRPr="009B061C">
        <w:rPr>
          <w:rFonts w:ascii="Times New Roman" w:hAnsi="Times New Roman" w:cs="Times New Roman"/>
          <w:i/>
          <w:sz w:val="24"/>
          <w:szCs w:val="24"/>
        </w:rPr>
        <w:t>tery</w:t>
      </w:r>
      <w:r w:rsidR="00744E25" w:rsidRPr="00F444F5">
        <w:rPr>
          <w:rFonts w:ascii="Times New Roman" w:hAnsi="Times New Roman" w:cs="Times New Roman"/>
          <w:sz w:val="24"/>
          <w:szCs w:val="24"/>
        </w:rPr>
        <w:t>)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Co znajduje się na</w:t>
      </w:r>
      <w:r w:rsidR="009B061C">
        <w:rPr>
          <w:rFonts w:ascii="Times New Roman" w:hAnsi="Times New Roman" w:cs="Times New Roman"/>
          <w:sz w:val="24"/>
          <w:szCs w:val="24"/>
        </w:rPr>
        <w:t xml:space="preserve"> </w:t>
      </w:r>
      <w:r w:rsidRPr="00F444F5">
        <w:rPr>
          <w:rFonts w:ascii="Times New Roman" w:hAnsi="Times New Roman" w:cs="Times New Roman"/>
          <w:sz w:val="24"/>
          <w:szCs w:val="24"/>
        </w:rPr>
        <w:t>pierwszej półce? (</w:t>
      </w:r>
      <w:r w:rsidR="009B061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444F5">
        <w:rPr>
          <w:rFonts w:ascii="Times New Roman" w:hAnsi="Times New Roman" w:cs="Times New Roman"/>
          <w:i/>
          <w:iCs/>
          <w:sz w:val="24"/>
          <w:szCs w:val="24"/>
        </w:rPr>
        <w:t>ałata, papryka, ogórek, pół arbuza</w:t>
      </w:r>
      <w:r w:rsidRPr="00F444F5">
        <w:rPr>
          <w:rFonts w:ascii="Times New Roman" w:hAnsi="Times New Roman" w:cs="Times New Roman"/>
          <w:sz w:val="24"/>
          <w:szCs w:val="24"/>
        </w:rPr>
        <w:t>)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Policz</w:t>
      </w:r>
      <w:r w:rsidR="009B061C">
        <w:rPr>
          <w:rFonts w:ascii="Times New Roman" w:hAnsi="Times New Roman" w:cs="Times New Roman"/>
          <w:sz w:val="24"/>
          <w:szCs w:val="24"/>
        </w:rPr>
        <w:t xml:space="preserve"> p</w:t>
      </w:r>
      <w:r w:rsidRPr="00F444F5">
        <w:rPr>
          <w:rFonts w:ascii="Times New Roman" w:hAnsi="Times New Roman" w:cs="Times New Roman"/>
          <w:sz w:val="24"/>
          <w:szCs w:val="24"/>
        </w:rPr>
        <w:t>rodukty na pierwszej półce. Pokaż ich liczbę na palcach.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Co znajduje się na drugiej półce? (</w:t>
      </w:r>
      <w:r w:rsidR="009B061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444F5">
        <w:rPr>
          <w:rFonts w:ascii="Times New Roman" w:hAnsi="Times New Roman" w:cs="Times New Roman"/>
          <w:i/>
          <w:iCs/>
          <w:sz w:val="24"/>
          <w:szCs w:val="24"/>
        </w:rPr>
        <w:t>leko, ser biały, ser żółty</w:t>
      </w:r>
      <w:r w:rsidRPr="00F444F5">
        <w:rPr>
          <w:rFonts w:ascii="Times New Roman" w:hAnsi="Times New Roman" w:cs="Times New Roman"/>
          <w:sz w:val="24"/>
          <w:szCs w:val="24"/>
        </w:rPr>
        <w:t>)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Policz produkty. Pokaż ich liczbę na palcach.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Gdzie jest więcej produktów: na pierwszej półce czy na drugiej? O ile więcej?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Co znajduje się na trzeciej półce? (</w:t>
      </w:r>
      <w:r w:rsidR="009B061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444F5">
        <w:rPr>
          <w:rFonts w:ascii="Times New Roman" w:hAnsi="Times New Roman" w:cs="Times New Roman"/>
          <w:i/>
          <w:iCs/>
          <w:sz w:val="24"/>
          <w:szCs w:val="24"/>
        </w:rPr>
        <w:t>awałek szynki, dwa jogurty</w:t>
      </w:r>
      <w:r w:rsidRPr="00F444F5">
        <w:rPr>
          <w:rFonts w:ascii="Times New Roman" w:hAnsi="Times New Roman" w:cs="Times New Roman"/>
          <w:sz w:val="24"/>
          <w:szCs w:val="24"/>
        </w:rPr>
        <w:t>)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Policz produkty. Pokaż ich liczbę na palcach.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Na której półce jest więcej produktów: drugiej czy trzeciej? (</w:t>
      </w:r>
      <w:r w:rsidR="009B061C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F444F5">
        <w:rPr>
          <w:rFonts w:ascii="Times New Roman" w:hAnsi="Times New Roman" w:cs="Times New Roman"/>
          <w:i/>
          <w:iCs/>
          <w:sz w:val="24"/>
          <w:szCs w:val="24"/>
        </w:rPr>
        <w:t>est ich tyle samo</w:t>
      </w:r>
      <w:r w:rsidRPr="00F444F5">
        <w:rPr>
          <w:rFonts w:ascii="Times New Roman" w:hAnsi="Times New Roman" w:cs="Times New Roman"/>
          <w:sz w:val="24"/>
          <w:szCs w:val="24"/>
        </w:rPr>
        <w:t>)</w:t>
      </w:r>
    </w:p>
    <w:p w:rsidR="00744E25" w:rsidRPr="009B061C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Co znajduje się na czwartej półce? (</w:t>
      </w:r>
      <w:r w:rsidR="009B061C" w:rsidRPr="00F444F5">
        <w:rPr>
          <w:rFonts w:ascii="Times New Roman" w:hAnsi="Times New Roman" w:cs="Times New Roman"/>
          <w:i/>
          <w:iCs/>
          <w:sz w:val="24"/>
          <w:szCs w:val="24"/>
        </w:rPr>
        <w:t>kawałek tortu</w:t>
      </w:r>
      <w:r w:rsidR="009B061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B061C" w:rsidRPr="00F444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061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444F5">
        <w:rPr>
          <w:rFonts w:ascii="Times New Roman" w:hAnsi="Times New Roman" w:cs="Times New Roman"/>
          <w:i/>
          <w:iCs/>
          <w:sz w:val="24"/>
          <w:szCs w:val="24"/>
        </w:rPr>
        <w:t>asło, winogrona, galaretka w</w:t>
      </w:r>
      <w:r w:rsidR="009B0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44F5">
        <w:rPr>
          <w:rFonts w:ascii="Times New Roman" w:hAnsi="Times New Roman" w:cs="Times New Roman"/>
          <w:i/>
          <w:iCs/>
          <w:sz w:val="24"/>
          <w:szCs w:val="24"/>
        </w:rPr>
        <w:t>przezroczystej</w:t>
      </w:r>
      <w:r w:rsidR="009B0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44F5">
        <w:rPr>
          <w:rFonts w:ascii="Times New Roman" w:hAnsi="Times New Roman" w:cs="Times New Roman"/>
          <w:i/>
          <w:iCs/>
          <w:sz w:val="24"/>
          <w:szCs w:val="24"/>
        </w:rPr>
        <w:t>miseczce</w:t>
      </w:r>
      <w:r w:rsidRPr="00F444F5">
        <w:rPr>
          <w:rFonts w:ascii="Times New Roman" w:hAnsi="Times New Roman" w:cs="Times New Roman"/>
          <w:sz w:val="24"/>
          <w:szCs w:val="24"/>
        </w:rPr>
        <w:t>)</w:t>
      </w:r>
    </w:p>
    <w:p w:rsidR="00744E25" w:rsidRPr="00F444F5" w:rsidRDefault="00744E25" w:rsidP="00C5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Policzcie produkty na czwartej półce. Ile ich jest? Pokażcie ich liczbę na palcach.</w:t>
      </w:r>
    </w:p>
    <w:p w:rsidR="00744E25" w:rsidRPr="00F444F5" w:rsidRDefault="00744E25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4F5">
        <w:rPr>
          <w:rFonts w:ascii="Times New Roman" w:hAnsi="Times New Roman" w:cs="Times New Roman"/>
          <w:sz w:val="24"/>
          <w:szCs w:val="24"/>
        </w:rPr>
        <w:t>− O ile więcej produktów jest na czwartej półce niż na trzeciej?</w:t>
      </w:r>
    </w:p>
    <w:p w:rsidR="00744E25" w:rsidRPr="00F444F5" w:rsidRDefault="00744E25" w:rsidP="00C544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ED5" w:rsidRPr="00F444F5" w:rsidRDefault="009B061C" w:rsidP="00C544F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bookmarkStart w:id="0" w:name="_GoBack"/>
      <w:bookmarkEnd w:id="0"/>
      <w:r w:rsidR="005A64CD" w:rsidRPr="00F444F5">
        <w:rPr>
          <w:rFonts w:ascii="Times New Roman" w:hAnsi="Times New Roman" w:cs="Times New Roman"/>
          <w:sz w:val="24"/>
          <w:szCs w:val="24"/>
        </w:rPr>
        <w:t xml:space="preserve"> </w:t>
      </w:r>
      <w:r w:rsidR="005A64CD" w:rsidRPr="00F444F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A64CD" w:rsidRPr="005A64CD" w:rsidRDefault="005A64CD" w:rsidP="00E92AEE">
      <w:pPr>
        <w:pStyle w:val="Akapitzlist"/>
        <w:numPr>
          <w:ilvl w:val="0"/>
          <w:numId w:val="2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Półtorak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Gieros</w:t>
      </w:r>
      <w:proofErr w:type="spellEnd"/>
    </w:p>
    <w:sectPr w:rsidR="005A64CD" w:rsidRPr="005A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607D9"/>
    <w:multiLevelType w:val="hybridMultilevel"/>
    <w:tmpl w:val="806C30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5E10"/>
    <w:multiLevelType w:val="hybridMultilevel"/>
    <w:tmpl w:val="FC280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5"/>
    <w:rsid w:val="00306ED5"/>
    <w:rsid w:val="00334388"/>
    <w:rsid w:val="00534AA8"/>
    <w:rsid w:val="005611A0"/>
    <w:rsid w:val="005A64CD"/>
    <w:rsid w:val="00644844"/>
    <w:rsid w:val="00744E25"/>
    <w:rsid w:val="009B061C"/>
    <w:rsid w:val="00BD0975"/>
    <w:rsid w:val="00C544FC"/>
    <w:rsid w:val="00C56E9E"/>
    <w:rsid w:val="00CD5E6F"/>
    <w:rsid w:val="00D51350"/>
    <w:rsid w:val="00E92AEE"/>
    <w:rsid w:val="00F444F5"/>
    <w:rsid w:val="00F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6BA2"/>
  <w15:chartTrackingRefBased/>
  <w15:docId w15:val="{142671F1-0849-448C-83F3-EBEE70C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2020-11-18T16:21:00Z</dcterms:created>
  <dcterms:modified xsi:type="dcterms:W3CDTF">2020-11-18T17:47:00Z</dcterms:modified>
</cp:coreProperties>
</file>